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C2E" w:rsidRDefault="000F1C2E" w:rsidP="000F1C2E">
      <w:pPr>
        <w:tabs>
          <w:tab w:val="left" w:pos="6240"/>
        </w:tabs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F1C2E" w:rsidRDefault="000F1C2E" w:rsidP="000F1C2E">
      <w:pPr>
        <w:tabs>
          <w:tab w:val="left" w:pos="6240"/>
        </w:tabs>
        <w:rPr>
          <w:rFonts w:ascii="Times New Roman" w:eastAsia="Times New Roman" w:hAnsi="Times New Roman" w:cs="Times New Roman"/>
          <w:b/>
          <w:sz w:val="36"/>
          <w:szCs w:val="36"/>
        </w:rPr>
      </w:pPr>
      <w:r w:rsidRPr="00094264">
        <w:rPr>
          <w:rFonts w:ascii="Times New Roman" w:eastAsia="Times New Roman" w:hAnsi="Times New Roman" w:cs="Times New Roman"/>
          <w:b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4A9BF532" wp14:editId="5C1A6A9C">
            <wp:simplePos x="0" y="0"/>
            <wp:positionH relativeFrom="column">
              <wp:posOffset>2482215</wp:posOffset>
            </wp:positionH>
            <wp:positionV relativeFrom="paragraph">
              <wp:posOffset>-254000</wp:posOffset>
            </wp:positionV>
            <wp:extent cx="1095375" cy="10191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F1C2E" w:rsidRDefault="000F1C2E" w:rsidP="000F1C2E">
      <w:pPr>
        <w:tabs>
          <w:tab w:val="left" w:pos="6240"/>
        </w:tabs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F1C2E" w:rsidRPr="003A073C" w:rsidRDefault="000F1C2E" w:rsidP="000F1C2E">
      <w:pPr>
        <w:tabs>
          <w:tab w:val="left" w:pos="6240"/>
        </w:tabs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3A073C">
        <w:rPr>
          <w:rFonts w:ascii="Times New Roman" w:eastAsia="Times New Roman" w:hAnsi="Times New Roman" w:cs="Times New Roman"/>
          <w:b/>
          <w:sz w:val="36"/>
          <w:szCs w:val="36"/>
        </w:rPr>
        <w:t>Администрация МР «Табасаранский  район»</w:t>
      </w:r>
    </w:p>
    <w:p w:rsidR="000F1C2E" w:rsidRPr="003A073C" w:rsidRDefault="000F1C2E" w:rsidP="000F1C2E">
      <w:pPr>
        <w:tabs>
          <w:tab w:val="left" w:pos="6240"/>
        </w:tabs>
        <w:jc w:val="center"/>
        <w:rPr>
          <w:rFonts w:ascii="Times New Roman" w:eastAsia="Times New Roman" w:hAnsi="Times New Roman" w:cs="Times New Roman"/>
          <w:b/>
        </w:rPr>
      </w:pPr>
      <w:r w:rsidRPr="003A073C">
        <w:rPr>
          <w:rFonts w:ascii="Times New Roman" w:eastAsia="Times New Roman" w:hAnsi="Times New Roman" w:cs="Times New Roman"/>
          <w:b/>
        </w:rPr>
        <w:t>УПРАВЛЕНИЕ  ОБРАЗОВАНИЯ</w:t>
      </w:r>
    </w:p>
    <w:p w:rsidR="000F1C2E" w:rsidRPr="003A073C" w:rsidRDefault="000F1C2E" w:rsidP="000F1C2E">
      <w:pPr>
        <w:tabs>
          <w:tab w:val="left" w:pos="6240"/>
        </w:tabs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368650 с. Хучни ул. Омара-</w:t>
      </w:r>
      <w:proofErr w:type="spellStart"/>
      <w:r>
        <w:rPr>
          <w:rFonts w:ascii="Times New Roman" w:eastAsia="Times New Roman" w:hAnsi="Times New Roman" w:cs="Times New Roman"/>
          <w:b/>
        </w:rPr>
        <w:t>Османова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32</w:t>
      </w:r>
      <w:r w:rsidRPr="003A073C">
        <w:rPr>
          <w:rFonts w:ascii="Times New Roman" w:eastAsia="Times New Roman" w:hAnsi="Times New Roman" w:cs="Times New Roman"/>
          <w:b/>
        </w:rPr>
        <w:t>.                             32-0-62; 23-1-30 Факс (8-249)32-0-62</w:t>
      </w:r>
    </w:p>
    <w:p w:rsidR="000F1C2E" w:rsidRPr="00691366" w:rsidRDefault="000F1C2E" w:rsidP="000F1C2E">
      <w:pPr>
        <w:jc w:val="center"/>
        <w:rPr>
          <w:rFonts w:ascii="Times New Roman" w:eastAsia="Times New Roman" w:hAnsi="Times New Roman" w:cs="Times New Roman"/>
          <w:b/>
        </w:rPr>
      </w:pPr>
      <w:r w:rsidRPr="003A073C">
        <w:rPr>
          <w:rFonts w:ascii="Times New Roman" w:eastAsia="Times New Roman" w:hAnsi="Times New Roman" w:cs="Times New Roman"/>
          <w:b/>
        </w:rPr>
        <w:t>_____________________________________________</w:t>
      </w:r>
      <w:r>
        <w:rPr>
          <w:rFonts w:ascii="Times New Roman" w:eastAsia="Times New Roman" w:hAnsi="Times New Roman" w:cs="Times New Roman"/>
          <w:b/>
        </w:rPr>
        <w:t>____________________________</w:t>
      </w:r>
    </w:p>
    <w:p w:rsidR="000F1C2E" w:rsidRPr="00220997" w:rsidRDefault="000F1C2E" w:rsidP="000F1C2E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    </w:t>
      </w:r>
      <w:r w:rsidR="00760BF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20</w:t>
      </w:r>
      <w:r w:rsidR="006A44A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.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03.  2020</w:t>
      </w:r>
      <w:r w:rsidRPr="003A073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г</w:t>
      </w:r>
      <w:r w:rsidRPr="003A073C">
        <w:rPr>
          <w:rFonts w:ascii="Times New Roman" w:eastAsia="Times New Roman" w:hAnsi="Times New Roman" w:cs="Times New Roman"/>
          <w:b/>
          <w:sz w:val="28"/>
          <w:szCs w:val="28"/>
        </w:rPr>
        <w:t xml:space="preserve">.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Pr="003A073C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3A073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№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1C34A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42</w:t>
      </w:r>
      <w:bookmarkStart w:id="0" w:name="_GoBack"/>
      <w:bookmarkEnd w:id="0"/>
      <w:r w:rsidRPr="003A073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_</w:t>
      </w:r>
    </w:p>
    <w:p w:rsidR="000F1C2E" w:rsidRPr="00220997" w:rsidRDefault="000F1C2E" w:rsidP="000F1C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0997"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AA1847" w:rsidRDefault="000F1C2E" w:rsidP="000F1C2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</w:t>
      </w:r>
      <w:r w:rsidR="00AA1847">
        <w:rPr>
          <w:rFonts w:ascii="Times New Roman" w:eastAsia="Times New Roman" w:hAnsi="Times New Roman" w:cs="Times New Roman"/>
          <w:b/>
          <w:bCs/>
          <w:sz w:val="24"/>
          <w:szCs w:val="24"/>
        </w:rPr>
        <w:t>внесении изменений в приказ</w:t>
      </w:r>
      <w:r w:rsidR="006431A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 график   проведения</w:t>
      </w:r>
      <w:r w:rsidR="00AA18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ВПР-2020</w:t>
      </w:r>
    </w:p>
    <w:p w:rsidR="000F1C2E" w:rsidRPr="008224C3" w:rsidRDefault="000F1C2E" w:rsidP="000F1C2E">
      <w:pPr>
        <w:rPr>
          <w:rFonts w:ascii="Times New Roman" w:eastAsia="Times New Roman" w:hAnsi="Times New Roman" w:cs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hyperlink r:id="rId6" w:history="1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приказа </w:t>
        </w:r>
        <w:proofErr w:type="spellStart"/>
        <w:r>
          <w:rPr>
            <w:rFonts w:ascii="Times New Roman" w:eastAsia="Times New Roman" w:hAnsi="Times New Roman" w:cs="Times New Roman"/>
            <w:sz w:val="24"/>
            <w:szCs w:val="24"/>
          </w:rPr>
          <w:t>Минобрнауки</w:t>
        </w:r>
        <w:proofErr w:type="spellEnd"/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РД</w:t>
        </w:r>
        <w:proofErr w:type="gramStart"/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r w:rsidR="008E4CD1">
          <w:rPr>
            <w:rFonts w:ascii="Times New Roman" w:eastAsia="Times New Roman" w:hAnsi="Times New Roman" w:cs="Times New Roman"/>
            <w:sz w:val="24"/>
            <w:szCs w:val="24"/>
          </w:rPr>
          <w:t>,</w:t>
        </w:r>
        <w:proofErr w:type="gramEnd"/>
        <w:r w:rsidR="008E4CD1">
          <w:rPr>
            <w:rFonts w:ascii="Times New Roman" w:eastAsia="Times New Roman" w:hAnsi="Times New Roman" w:cs="Times New Roman"/>
            <w:sz w:val="24"/>
            <w:szCs w:val="24"/>
          </w:rPr>
          <w:t xml:space="preserve">ЦОКО </w:t>
        </w:r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№ 1</w:t>
        </w:r>
        <w:r w:rsidR="00EB5C25">
          <w:rPr>
            <w:rFonts w:ascii="Times New Roman" w:eastAsia="Times New Roman" w:hAnsi="Times New Roman" w:cs="Times New Roman"/>
            <w:sz w:val="24"/>
            <w:szCs w:val="24"/>
          </w:rPr>
          <w:t>-6</w:t>
        </w:r>
        <w:r>
          <w:rPr>
            <w:rFonts w:ascii="Times New Roman" w:eastAsia="Times New Roman" w:hAnsi="Times New Roman" w:cs="Times New Roman"/>
            <w:sz w:val="24"/>
            <w:szCs w:val="24"/>
          </w:rPr>
          <w:t>4</w:t>
        </w:r>
        <w:r w:rsidR="00EB5C25">
          <w:rPr>
            <w:rFonts w:ascii="Times New Roman" w:eastAsia="Times New Roman" w:hAnsi="Times New Roman" w:cs="Times New Roman"/>
            <w:sz w:val="24"/>
            <w:szCs w:val="24"/>
          </w:rPr>
          <w:t xml:space="preserve">   от </w:t>
        </w:r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r w:rsidR="00EB5C25">
          <w:rPr>
            <w:rFonts w:ascii="Times New Roman" w:eastAsia="Times New Roman" w:hAnsi="Times New Roman" w:cs="Times New Roman"/>
            <w:sz w:val="24"/>
            <w:szCs w:val="24"/>
          </w:rPr>
          <w:t>19.03.</w:t>
        </w:r>
        <w:r>
          <w:rPr>
            <w:rFonts w:ascii="Times New Roman" w:eastAsia="Times New Roman" w:hAnsi="Times New Roman" w:cs="Times New Roman"/>
            <w:sz w:val="24"/>
            <w:szCs w:val="24"/>
          </w:rPr>
          <w:t>2020</w:t>
        </w:r>
        <w:r w:rsidRPr="00220997">
          <w:rPr>
            <w:rFonts w:ascii="Times New Roman" w:eastAsia="Times New Roman" w:hAnsi="Times New Roman" w:cs="Times New Roman"/>
            <w:sz w:val="24"/>
            <w:szCs w:val="24"/>
          </w:rPr>
          <w:t>г.</w:t>
        </w:r>
      </w:hyperlink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О </w:t>
      </w:r>
      <w:r w:rsidR="008E4CD1">
        <w:rPr>
          <w:rFonts w:ascii="Times New Roman" w:eastAsia="Times New Roman" w:hAnsi="Times New Roman" w:cs="Times New Roman"/>
          <w:bCs/>
          <w:sz w:val="24"/>
          <w:szCs w:val="24"/>
        </w:rPr>
        <w:t>внесении изменений в график ВПР-2020</w:t>
      </w:r>
      <w:r w:rsidRPr="00220997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</w:p>
    <w:p w:rsidR="000F1C2E" w:rsidRPr="008224C3" w:rsidRDefault="000F1C2E" w:rsidP="000F1C2E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b/>
          <w:bCs/>
          <w:sz w:val="24"/>
          <w:szCs w:val="24"/>
        </w:rPr>
        <w:t>ПРИКАЗЫВАЮ:</w:t>
      </w:r>
    </w:p>
    <w:p w:rsidR="000F1C2E" w:rsidRPr="008224C3" w:rsidRDefault="000F1C2E" w:rsidP="000F1C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4C3">
        <w:rPr>
          <w:rFonts w:ascii="Times New Roman" w:eastAsia="Times New Roman" w:hAnsi="Times New Roman" w:cs="Times New Roman"/>
          <w:sz w:val="24"/>
          <w:szCs w:val="24"/>
        </w:rPr>
        <w:t>1. Провести Всероссийские проверочные работы в образовательных организациях, реализующих программы начального общего, основного общего и среднего общего образования среди обучающихся 4,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5,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 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7  классов в штатном режиме</w:t>
      </w:r>
      <w:r w:rsidR="00173BCB">
        <w:rPr>
          <w:rFonts w:ascii="Times New Roman" w:eastAsia="Times New Roman" w:hAnsi="Times New Roman" w:cs="Times New Roman"/>
          <w:sz w:val="24"/>
          <w:szCs w:val="24"/>
        </w:rPr>
        <w:t xml:space="preserve"> с 12 апреля  по 25 мая</w:t>
      </w:r>
      <w:proofErr w:type="gramStart"/>
      <w:r w:rsidR="00173B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 в 8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 и 10-11 классах - в режиме апробации в установленные Министерством образования и науки Российской Федерации сроки (приложение №1).</w:t>
      </w:r>
    </w:p>
    <w:p w:rsidR="000F1C2E" w:rsidRPr="00220997" w:rsidRDefault="000F1C2E" w:rsidP="000F1C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4C3">
        <w:rPr>
          <w:rFonts w:ascii="Times New Roman" w:eastAsia="Times New Roman" w:hAnsi="Times New Roman" w:cs="Times New Roman"/>
          <w:sz w:val="24"/>
          <w:szCs w:val="24"/>
        </w:rPr>
        <w:t>2. </w:t>
      </w:r>
      <w:r w:rsidRPr="00220997">
        <w:rPr>
          <w:rFonts w:ascii="Times New Roman" w:eastAsia="Times New Roman" w:hAnsi="Times New Roman" w:cs="Times New Roman"/>
          <w:sz w:val="24"/>
          <w:szCs w:val="24"/>
        </w:rPr>
        <w:t>Муниципальному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координатору по проведению ВПР, методисту МКУ «</w:t>
      </w:r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УО» </w:t>
      </w:r>
      <w:proofErr w:type="spellStart"/>
      <w:r w:rsidRPr="00220997">
        <w:rPr>
          <w:rFonts w:ascii="Times New Roman" w:eastAsia="Times New Roman" w:hAnsi="Times New Roman" w:cs="Times New Roman"/>
          <w:sz w:val="24"/>
          <w:szCs w:val="24"/>
        </w:rPr>
        <w:t>Габибовой</w:t>
      </w:r>
      <w:proofErr w:type="spellEnd"/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А.Э.</w:t>
      </w:r>
      <w:proofErr w:type="gramStart"/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0F1C2E" w:rsidRPr="008224C3" w:rsidRDefault="000F1C2E" w:rsidP="000F1C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2.1. обеспечить информационное и организационно-технологическое сопровождение проведения Всероссийских проверочных работ в указанные сроки;</w:t>
      </w:r>
    </w:p>
    <w:p w:rsidR="000F1C2E" w:rsidRPr="00220997" w:rsidRDefault="00486304" w:rsidP="000F1C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2.2. до конца июня </w:t>
      </w:r>
      <w:r w:rsidR="000F1C2E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="000F1C2E" w:rsidRPr="008224C3">
        <w:rPr>
          <w:rFonts w:ascii="Times New Roman" w:eastAsia="Times New Roman" w:hAnsi="Times New Roman" w:cs="Times New Roman"/>
          <w:sz w:val="24"/>
          <w:szCs w:val="24"/>
        </w:rPr>
        <w:t xml:space="preserve"> г. представить отчет о</w:t>
      </w:r>
      <w:r w:rsidR="000F1C2E">
        <w:rPr>
          <w:rFonts w:ascii="Times New Roman" w:eastAsia="Times New Roman" w:hAnsi="Times New Roman" w:cs="Times New Roman"/>
          <w:sz w:val="24"/>
          <w:szCs w:val="24"/>
        </w:rPr>
        <w:t xml:space="preserve"> результатах проведения ВПР-2020</w:t>
      </w:r>
      <w:r w:rsidR="000F1C2E" w:rsidRPr="008224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1C2E" w:rsidRDefault="000F1C2E" w:rsidP="000F1C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sz w:val="24"/>
          <w:szCs w:val="24"/>
        </w:rPr>
        <w:t>2.3.Подготовить приказ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F1C2E" w:rsidRDefault="000F1C2E" w:rsidP="000F1C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о направлении независимых наблюдателей в ОО </w:t>
      </w:r>
      <w:proofErr w:type="gramStart"/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r>
        <w:rPr>
          <w:rFonts w:ascii="Times New Roman" w:eastAsia="Times New Roman" w:hAnsi="Times New Roman" w:cs="Times New Roman"/>
          <w:sz w:val="24"/>
          <w:szCs w:val="24"/>
        </w:rPr>
        <w:t>приказа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№ 107\1 от 11.10.2019г. (п</w:t>
      </w:r>
      <w:r w:rsidR="009D38AB">
        <w:rPr>
          <w:rFonts w:ascii="Times New Roman" w:eastAsia="Times New Roman" w:hAnsi="Times New Roman" w:cs="Times New Roman"/>
          <w:sz w:val="24"/>
          <w:szCs w:val="24"/>
        </w:rPr>
        <w:t>риложение №2</w:t>
      </w:r>
      <w:r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0F1C2E" w:rsidRPr="00367003" w:rsidRDefault="000F1C2E" w:rsidP="000F1C2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о</w:t>
      </w:r>
      <w:r w:rsidRPr="00367003">
        <w:rPr>
          <w:rFonts w:ascii="Times New Roman" w:hAnsi="Times New Roman"/>
          <w:sz w:val="24"/>
          <w:szCs w:val="24"/>
        </w:rPr>
        <w:t xml:space="preserve"> назначении экспертов, для перепроверки </w:t>
      </w:r>
      <w:r>
        <w:rPr>
          <w:rFonts w:ascii="Times New Roman" w:eastAsia="Times New Roman" w:hAnsi="Times New Roman"/>
          <w:sz w:val="24"/>
          <w:szCs w:val="24"/>
        </w:rPr>
        <w:t xml:space="preserve">работ ВПР-2020 </w:t>
      </w:r>
      <w:r w:rsidRPr="00367003">
        <w:rPr>
          <w:rFonts w:ascii="Times New Roman" w:eastAsia="Times New Roman" w:hAnsi="Times New Roman"/>
          <w:sz w:val="24"/>
          <w:szCs w:val="24"/>
        </w:rPr>
        <w:t>по рус</w:t>
      </w:r>
      <w:r>
        <w:rPr>
          <w:rFonts w:ascii="Times New Roman" w:eastAsia="Times New Roman" w:hAnsi="Times New Roman"/>
          <w:sz w:val="24"/>
          <w:szCs w:val="24"/>
        </w:rPr>
        <w:t>скому языку и математике в 4,5 и 6  классах,</w:t>
      </w:r>
      <w:r w:rsidRPr="003670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 дни проведения ВПР в школах которые два и три года подряд попадают в критику по необъективности.</w:t>
      </w:r>
    </w:p>
    <w:p w:rsidR="000F1C2E" w:rsidRPr="008224C3" w:rsidRDefault="000F1C2E" w:rsidP="000F1C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8224C3">
        <w:rPr>
          <w:rFonts w:ascii="Times New Roman" w:eastAsia="Times New Roman" w:hAnsi="Times New Roman" w:cs="Times New Roman"/>
          <w:b/>
          <w:sz w:val="24"/>
          <w:szCs w:val="24"/>
        </w:rPr>
        <w:t xml:space="preserve">Руководителям </w:t>
      </w:r>
      <w:r w:rsidRPr="00220997">
        <w:rPr>
          <w:rFonts w:ascii="Times New Roman" w:eastAsia="Times New Roman" w:hAnsi="Times New Roman" w:cs="Times New Roman"/>
          <w:b/>
          <w:sz w:val="24"/>
          <w:szCs w:val="24"/>
        </w:rPr>
        <w:t>образовательных организаций</w:t>
      </w:r>
      <w:r w:rsidRPr="008224C3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0F1C2E" w:rsidRPr="008224C3" w:rsidRDefault="000F1C2E" w:rsidP="000F1C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4C3">
        <w:rPr>
          <w:rFonts w:ascii="Times New Roman" w:eastAsia="Times New Roman" w:hAnsi="Times New Roman" w:cs="Times New Roman"/>
          <w:sz w:val="24"/>
          <w:szCs w:val="24"/>
        </w:rPr>
        <w:t>3.1. Обеспечить о</w:t>
      </w:r>
      <w:r>
        <w:rPr>
          <w:rFonts w:ascii="Times New Roman" w:eastAsia="Times New Roman" w:hAnsi="Times New Roman" w:cs="Times New Roman"/>
          <w:sz w:val="24"/>
          <w:szCs w:val="24"/>
        </w:rPr>
        <w:t>рганизацию и проведение ВПР-2020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образовательных организациях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, реализующих программы начального общего, основного общего и среднего общего образования, в соответстви</w:t>
      </w:r>
      <w:r>
        <w:rPr>
          <w:rFonts w:ascii="Times New Roman" w:eastAsia="Times New Roman" w:hAnsi="Times New Roman" w:cs="Times New Roman"/>
          <w:sz w:val="24"/>
          <w:szCs w:val="24"/>
        </w:rPr>
        <w:t>и с Порядком проведения ВПР-2020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.</w:t>
      </w:r>
      <w:r w:rsidR="009D38AB">
        <w:rPr>
          <w:rFonts w:ascii="Times New Roman" w:eastAsia="Times New Roman" w:hAnsi="Times New Roman" w:cs="Times New Roman"/>
          <w:sz w:val="24"/>
          <w:szCs w:val="24"/>
        </w:rPr>
        <w:t>(приложение №3)</w:t>
      </w:r>
    </w:p>
    <w:p w:rsidR="009D38AB" w:rsidRDefault="000F1C2E" w:rsidP="009D38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4C3">
        <w:rPr>
          <w:rFonts w:ascii="Times New Roman" w:eastAsia="Times New Roman" w:hAnsi="Times New Roman" w:cs="Times New Roman"/>
          <w:sz w:val="24"/>
          <w:szCs w:val="24"/>
        </w:rPr>
        <w:t>3.2. Обеспечить присутствие независимых наблюдателей из числа методистов и специалистов управлений образовани</w:t>
      </w:r>
      <w:proofErr w:type="gramStart"/>
      <w:r w:rsidRPr="008224C3">
        <w:rPr>
          <w:rFonts w:ascii="Times New Roman" w:eastAsia="Times New Roman" w:hAnsi="Times New Roman" w:cs="Times New Roman"/>
          <w:sz w:val="24"/>
          <w:szCs w:val="24"/>
        </w:rPr>
        <w:t>я</w:t>
      </w:r>
      <w:r w:rsidR="009D38AB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E127FC">
        <w:rPr>
          <w:rFonts w:ascii="Times New Roman" w:eastAsia="Times New Roman" w:hAnsi="Times New Roman" w:cs="Times New Roman"/>
          <w:sz w:val="24"/>
          <w:szCs w:val="24"/>
        </w:rPr>
        <w:t>согласно приложения №2</w:t>
      </w:r>
      <w:r w:rsidR="009D38AB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F1C2E" w:rsidRPr="00220997" w:rsidRDefault="000F1C2E" w:rsidP="000F1C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4C3">
        <w:rPr>
          <w:rFonts w:ascii="Times New Roman" w:eastAsia="Times New Roman" w:hAnsi="Times New Roman" w:cs="Times New Roman"/>
          <w:sz w:val="24"/>
          <w:szCs w:val="24"/>
        </w:rPr>
        <w:lastRenderedPageBreak/>
        <w:t>, представителей друг</w:t>
      </w:r>
      <w:r w:rsidRPr="00220997">
        <w:rPr>
          <w:rFonts w:ascii="Times New Roman" w:eastAsia="Times New Roman" w:hAnsi="Times New Roman" w:cs="Times New Roman"/>
          <w:sz w:val="24"/>
          <w:szCs w:val="24"/>
        </w:rPr>
        <w:t>их образовательных организаций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родительских комитетов </w:t>
      </w:r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и заполнение необходимых д</w:t>
      </w:r>
      <w:r w:rsidR="009D38AB">
        <w:rPr>
          <w:rFonts w:ascii="Times New Roman" w:eastAsia="Times New Roman" w:hAnsi="Times New Roman" w:cs="Times New Roman"/>
          <w:sz w:val="24"/>
          <w:szCs w:val="24"/>
        </w:rPr>
        <w:t xml:space="preserve">окументов. </w:t>
      </w:r>
    </w:p>
    <w:p w:rsidR="000F1C2E" w:rsidRPr="008224C3" w:rsidRDefault="000F1C2E" w:rsidP="000F1C2E">
      <w:pPr>
        <w:ind w:left="-150" w:right="-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          3.3.Предусмотреть и не допустить необъективность в проведении и оценивании работ учащихся своего ОО</w:t>
      </w:r>
      <w:proofErr w:type="gramStart"/>
      <w:r w:rsidR="009161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099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9161F1" w:rsidRPr="003B0550" w:rsidRDefault="000F1C2E" w:rsidP="000F1C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sz w:val="24"/>
          <w:szCs w:val="24"/>
        </w:rPr>
        <w:t>3.4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.</w:t>
      </w:r>
      <w:r w:rsidR="009161F1">
        <w:rPr>
          <w:rFonts w:ascii="Times New Roman" w:eastAsia="Times New Roman" w:hAnsi="Times New Roman" w:cs="Times New Roman"/>
          <w:sz w:val="24"/>
          <w:szCs w:val="24"/>
        </w:rPr>
        <w:t>Подготовить графи</w:t>
      </w:r>
      <w:r w:rsidR="00152FAF">
        <w:rPr>
          <w:rFonts w:ascii="Times New Roman" w:eastAsia="Times New Roman" w:hAnsi="Times New Roman" w:cs="Times New Roman"/>
          <w:sz w:val="24"/>
          <w:szCs w:val="24"/>
        </w:rPr>
        <w:t>к проведения ВПР в 4- 7 классах, дл</w:t>
      </w:r>
      <w:r w:rsidR="003B0550">
        <w:rPr>
          <w:rFonts w:ascii="Times New Roman" w:eastAsia="Times New Roman" w:hAnsi="Times New Roman" w:cs="Times New Roman"/>
          <w:sz w:val="24"/>
          <w:szCs w:val="24"/>
        </w:rPr>
        <w:t>я защиты информации заданий ВПР</w:t>
      </w:r>
      <w:r w:rsidR="00152FAF">
        <w:rPr>
          <w:rFonts w:ascii="Times New Roman" w:eastAsia="Times New Roman" w:hAnsi="Times New Roman" w:cs="Times New Roman"/>
          <w:sz w:val="24"/>
          <w:szCs w:val="24"/>
        </w:rPr>
        <w:t xml:space="preserve"> работы распечатать перед началом проведения</w:t>
      </w:r>
      <w:proofErr w:type="gramStart"/>
      <w:r w:rsidR="00152FAF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="00152FAF" w:rsidRPr="003B0550">
        <w:rPr>
          <w:rFonts w:ascii="Times New Roman" w:eastAsia="Times New Roman" w:hAnsi="Times New Roman" w:cs="Times New Roman"/>
          <w:b/>
          <w:sz w:val="24"/>
          <w:szCs w:val="24"/>
        </w:rPr>
        <w:t>каждый руководитель ОО несет персональную ответственность за защиту информации заданий ВПР-2020.</w:t>
      </w:r>
    </w:p>
    <w:p w:rsidR="000F1C2E" w:rsidRPr="008224C3" w:rsidRDefault="009161F1" w:rsidP="000F1C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3.5.</w:t>
      </w:r>
      <w:r w:rsidR="000F1C2E" w:rsidRPr="008224C3">
        <w:rPr>
          <w:rFonts w:ascii="Times New Roman" w:eastAsia="Times New Roman" w:hAnsi="Times New Roman" w:cs="Times New Roman"/>
          <w:sz w:val="24"/>
          <w:szCs w:val="24"/>
        </w:rPr>
        <w:t xml:space="preserve"> Проконтролирова</w:t>
      </w:r>
      <w:r w:rsidR="000F1C2E">
        <w:rPr>
          <w:rFonts w:ascii="Times New Roman" w:eastAsia="Times New Roman" w:hAnsi="Times New Roman" w:cs="Times New Roman"/>
          <w:sz w:val="24"/>
          <w:szCs w:val="24"/>
        </w:rPr>
        <w:t>ть</w:t>
      </w:r>
      <w:r w:rsidRPr="009161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процедуру проведения ВПР </w:t>
      </w:r>
      <w:r w:rsidR="000F1C2E" w:rsidRPr="008224C3">
        <w:rPr>
          <w:rFonts w:ascii="Times New Roman" w:eastAsia="Times New Roman" w:hAnsi="Times New Roman" w:cs="Times New Roman"/>
          <w:sz w:val="24"/>
          <w:szCs w:val="24"/>
        </w:rPr>
        <w:t xml:space="preserve"> и обеспечить своевременную загрузку информации с результатами в электронной форме на информационный портал ФИС ОКО (</w:t>
      </w:r>
      <w:hyperlink r:id="rId7" w:history="1">
        <w:r w:rsidR="000F1C2E" w:rsidRPr="00220997">
          <w:rPr>
            <w:rFonts w:ascii="Times New Roman" w:eastAsia="Times New Roman" w:hAnsi="Times New Roman" w:cs="Times New Roman"/>
            <w:sz w:val="24"/>
            <w:szCs w:val="24"/>
          </w:rPr>
          <w:t>https://lk-fisoko.obrnadzor.gov.ru/</w:t>
        </w:r>
      </w:hyperlink>
      <w:r w:rsidR="003B055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3B0550" w:rsidRPr="009D38AB">
        <w:rPr>
          <w:rFonts w:ascii="Times New Roman" w:eastAsia="Times New Roman" w:hAnsi="Times New Roman" w:cs="Times New Roman"/>
          <w:b/>
          <w:sz w:val="24"/>
          <w:szCs w:val="24"/>
        </w:rPr>
        <w:t>до 25 мая 2020 года</w:t>
      </w:r>
      <w:r w:rsidR="003B055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1C2E" w:rsidRPr="008224C3" w:rsidRDefault="000F1C2E" w:rsidP="000F1C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8224C3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настоящего приказа </w:t>
      </w:r>
      <w:r w:rsidRPr="00220997">
        <w:rPr>
          <w:rFonts w:ascii="Times New Roman" w:eastAsia="Times New Roman" w:hAnsi="Times New Roman" w:cs="Times New Roman"/>
          <w:sz w:val="24"/>
          <w:szCs w:val="24"/>
        </w:rPr>
        <w:t>оставляю за собой.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F1C2E" w:rsidRPr="00230BF9" w:rsidRDefault="000F1C2E" w:rsidP="000F1C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4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F1C2E" w:rsidRPr="008224C3" w:rsidRDefault="000F1C2E" w:rsidP="000F1C2E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4"/>
          <w:szCs w:val="24"/>
        </w:rPr>
      </w:pPr>
      <w:r w:rsidRPr="008224C3">
        <w:rPr>
          <w:rFonts w:ascii="Verdana" w:eastAsia="Times New Roman" w:hAnsi="Verdana" w:cs="Times New Roman"/>
          <w:color w:val="434343"/>
          <w:sz w:val="24"/>
          <w:szCs w:val="24"/>
        </w:rPr>
        <w:t> </w:t>
      </w:r>
    </w:p>
    <w:p w:rsidR="000F1C2E" w:rsidRPr="00220997" w:rsidRDefault="000F1C2E" w:rsidP="000F1C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</w:t>
      </w:r>
      <w:r w:rsidRPr="00220997">
        <w:rPr>
          <w:rFonts w:ascii="Times New Roman" w:hAnsi="Times New Roman" w:cs="Times New Roman"/>
          <w:b/>
          <w:sz w:val="24"/>
          <w:szCs w:val="24"/>
        </w:rPr>
        <w:t xml:space="preserve">  МКУ «УО»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А.А.Гасанов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F1C2E" w:rsidRDefault="000F1C2E" w:rsidP="000F1C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4AA" w:rsidRDefault="006A44AA" w:rsidP="000F1C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4AA" w:rsidRDefault="006A44AA" w:rsidP="000F1C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4AA" w:rsidRDefault="006A44AA" w:rsidP="000F1C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4AA" w:rsidRPr="00220997" w:rsidRDefault="006A44AA" w:rsidP="000F1C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1C2E" w:rsidRPr="00623228" w:rsidRDefault="000F1C2E" w:rsidP="000F1C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3228">
        <w:rPr>
          <w:rFonts w:ascii="Times New Roman" w:hAnsi="Times New Roman" w:cs="Times New Roman"/>
          <w:sz w:val="24"/>
          <w:szCs w:val="24"/>
        </w:rPr>
        <w:t>Подготовила:</w:t>
      </w:r>
    </w:p>
    <w:p w:rsidR="000F1C2E" w:rsidRPr="00623228" w:rsidRDefault="000F1C2E" w:rsidP="000F1C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Методист МКУ «</w:t>
      </w:r>
      <w:r w:rsidRPr="00623228">
        <w:rPr>
          <w:rFonts w:ascii="Times New Roman" w:hAnsi="Times New Roman" w:cs="Times New Roman"/>
          <w:sz w:val="24"/>
          <w:szCs w:val="24"/>
        </w:rPr>
        <w:t>УО»</w:t>
      </w:r>
    </w:p>
    <w:p w:rsidR="000F1C2E" w:rsidRPr="00623228" w:rsidRDefault="000F1C2E" w:rsidP="000F1C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23228">
        <w:rPr>
          <w:rFonts w:ascii="Times New Roman" w:hAnsi="Times New Roman" w:cs="Times New Roman"/>
          <w:sz w:val="24"/>
          <w:szCs w:val="24"/>
        </w:rPr>
        <w:t>Габибова</w:t>
      </w:r>
      <w:proofErr w:type="spellEnd"/>
      <w:r w:rsidRPr="00623228">
        <w:rPr>
          <w:rFonts w:ascii="Times New Roman" w:hAnsi="Times New Roman" w:cs="Times New Roman"/>
          <w:sz w:val="24"/>
          <w:szCs w:val="24"/>
        </w:rPr>
        <w:t xml:space="preserve"> А.Э.</w:t>
      </w:r>
    </w:p>
    <w:p w:rsidR="000F1C2E" w:rsidRPr="00220997" w:rsidRDefault="000F1C2E" w:rsidP="000F1C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1C2E" w:rsidRPr="00220997" w:rsidRDefault="000F1C2E" w:rsidP="000F1C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1C2E" w:rsidRDefault="000F1C2E" w:rsidP="000F1C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47F7" w:rsidRDefault="00DC47F7"/>
    <w:p w:rsidR="00C4250D" w:rsidRDefault="00C4250D"/>
    <w:p w:rsidR="00C4250D" w:rsidRDefault="00C4250D"/>
    <w:p w:rsidR="00C4250D" w:rsidRDefault="00C4250D"/>
    <w:p w:rsidR="00C4250D" w:rsidRDefault="00C4250D"/>
    <w:p w:rsidR="00C4250D" w:rsidRDefault="00C4250D"/>
    <w:p w:rsidR="00C4250D" w:rsidRDefault="00C4250D"/>
    <w:p w:rsidR="00C4250D" w:rsidRDefault="00C4250D"/>
    <w:p w:rsidR="00713913" w:rsidRDefault="00713913"/>
    <w:p w:rsidR="00C4250D" w:rsidRPr="007315C4" w:rsidRDefault="00C4250D" w:rsidP="00C4250D">
      <w:pPr>
        <w:widowControl w:val="0"/>
        <w:spacing w:after="0" w:line="240" w:lineRule="auto"/>
        <w:jc w:val="right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lastRenderedPageBreak/>
        <w:t>Приложение №1</w:t>
      </w:r>
    </w:p>
    <w:p w:rsidR="00C4250D" w:rsidRPr="007315C4" w:rsidRDefault="00713913" w:rsidP="00713913">
      <w:pPr>
        <w:widowControl w:val="0"/>
        <w:spacing w:after="0" w:line="240" w:lineRule="auto"/>
        <w:jc w:val="right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к приказу МКУ «УО»</w:t>
      </w:r>
    </w:p>
    <w:p w:rsidR="00C4250D" w:rsidRDefault="00C4250D" w:rsidP="00713913">
      <w:pPr>
        <w:widowControl w:val="0"/>
        <w:spacing w:after="0" w:line="240" w:lineRule="auto"/>
        <w:jc w:val="right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7315C4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№</w:t>
      </w:r>
      <w:r w:rsidR="00713913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41</w:t>
      </w:r>
      <w:r w:rsidRPr="007315C4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___от_____</w:t>
      </w:r>
    </w:p>
    <w:p w:rsidR="00C4250D" w:rsidRDefault="00C4250D" w:rsidP="00C4250D">
      <w:pPr>
        <w:widowControl w:val="0"/>
        <w:spacing w:after="0" w:line="240" w:lineRule="auto"/>
        <w:jc w:val="right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2834"/>
        <w:gridCol w:w="2393"/>
        <w:gridCol w:w="2393"/>
      </w:tblGrid>
      <w:tr w:rsidR="00C4250D" w:rsidTr="000E2E51">
        <w:tc>
          <w:tcPr>
            <w:tcW w:w="1951" w:type="dxa"/>
          </w:tcPr>
          <w:p w:rsidR="00C4250D" w:rsidRPr="0056517C" w:rsidRDefault="00C4250D" w:rsidP="000E2E51">
            <w:pPr>
              <w:rPr>
                <w:rFonts w:ascii="Times New Roman" w:hAnsi="Times New Roman" w:cs="Times New Roman"/>
                <w:b/>
              </w:rPr>
            </w:pPr>
            <w:r w:rsidRPr="0056517C">
              <w:rPr>
                <w:rFonts w:ascii="Times New Roman" w:hAnsi="Times New Roman" w:cs="Times New Roman"/>
                <w:b/>
              </w:rPr>
              <w:t xml:space="preserve">Дата  </w:t>
            </w:r>
          </w:p>
        </w:tc>
        <w:tc>
          <w:tcPr>
            <w:tcW w:w="2834" w:type="dxa"/>
          </w:tcPr>
          <w:p w:rsidR="00C4250D" w:rsidRPr="0056517C" w:rsidRDefault="00C4250D" w:rsidP="000E2E51">
            <w:pPr>
              <w:rPr>
                <w:rFonts w:ascii="Times New Roman" w:hAnsi="Times New Roman" w:cs="Times New Roman"/>
                <w:b/>
              </w:rPr>
            </w:pPr>
            <w:r w:rsidRPr="0056517C">
              <w:rPr>
                <w:rFonts w:ascii="Times New Roman" w:hAnsi="Times New Roman" w:cs="Times New Roman"/>
                <w:b/>
              </w:rPr>
              <w:t xml:space="preserve">  Класс  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rPr>
                <w:rFonts w:ascii="Times New Roman" w:hAnsi="Times New Roman" w:cs="Times New Roman"/>
                <w:b/>
              </w:rPr>
            </w:pPr>
            <w:r w:rsidRPr="0056517C">
              <w:rPr>
                <w:rFonts w:ascii="Times New Roman" w:hAnsi="Times New Roman" w:cs="Times New Roman"/>
                <w:b/>
              </w:rPr>
              <w:t xml:space="preserve">Учебный предмет  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rPr>
                <w:rFonts w:ascii="Times New Roman" w:hAnsi="Times New Roman" w:cs="Times New Roman"/>
                <w:b/>
              </w:rPr>
            </w:pPr>
            <w:r w:rsidRPr="0056517C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C4250D" w:rsidRPr="0056517C" w:rsidTr="000E2E51">
        <w:tc>
          <w:tcPr>
            <w:tcW w:w="1951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2-6 марта 2020г.</w:t>
            </w: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11</w:t>
            </w:r>
          </w:p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10-11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Иностранный язык</w:t>
            </w:r>
          </w:p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география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В режиме апробации</w:t>
            </w:r>
          </w:p>
        </w:tc>
      </w:tr>
      <w:tr w:rsidR="00C4250D" w:rsidRPr="0056517C" w:rsidTr="000E2E51">
        <w:tc>
          <w:tcPr>
            <w:tcW w:w="1951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10-13 марта</w:t>
            </w: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11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proofErr w:type="spellStart"/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История</w:t>
            </w:r>
            <w:proofErr w:type="gramStart"/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,х</w:t>
            </w:r>
            <w:proofErr w:type="gramEnd"/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имия</w:t>
            </w:r>
            <w:proofErr w:type="spellEnd"/>
          </w:p>
        </w:tc>
        <w:tc>
          <w:tcPr>
            <w:tcW w:w="2393" w:type="dxa"/>
          </w:tcPr>
          <w:p w:rsidR="00C4250D" w:rsidRPr="0056517C" w:rsidRDefault="00C4250D" w:rsidP="000E2E51">
            <w:pPr>
              <w:rPr>
                <w:rFonts w:ascii="Times New Roman" w:hAnsi="Times New Roman" w:cs="Times New Roman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В режиме апробации</w:t>
            </w:r>
          </w:p>
        </w:tc>
      </w:tr>
      <w:tr w:rsidR="00C4250D" w:rsidRPr="0056517C" w:rsidTr="000E2E51">
        <w:tc>
          <w:tcPr>
            <w:tcW w:w="1951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16-20 марта</w:t>
            </w: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11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proofErr w:type="spellStart"/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Физика</w:t>
            </w:r>
            <w:proofErr w:type="gramStart"/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,б</w:t>
            </w:r>
            <w:proofErr w:type="gramEnd"/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иология</w:t>
            </w:r>
            <w:proofErr w:type="spellEnd"/>
          </w:p>
        </w:tc>
        <w:tc>
          <w:tcPr>
            <w:tcW w:w="2393" w:type="dxa"/>
          </w:tcPr>
          <w:p w:rsidR="00C4250D" w:rsidRPr="0056517C" w:rsidRDefault="00C4250D" w:rsidP="000E2E51">
            <w:pPr>
              <w:rPr>
                <w:rFonts w:ascii="Times New Roman" w:hAnsi="Times New Roman" w:cs="Times New Roman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В режиме апробации</w:t>
            </w:r>
          </w:p>
        </w:tc>
      </w:tr>
      <w:tr w:rsidR="00C4250D" w:rsidRPr="0056517C" w:rsidTr="000E2E51">
        <w:trPr>
          <w:trHeight w:val="255"/>
        </w:trPr>
        <w:tc>
          <w:tcPr>
            <w:tcW w:w="1951" w:type="dxa"/>
            <w:vMerge w:val="restart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До 25 мая (включая загрузку отчетов и протоколов)</w:t>
            </w: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Русский язык (1часть)</w:t>
            </w:r>
          </w:p>
        </w:tc>
        <w:tc>
          <w:tcPr>
            <w:tcW w:w="2393" w:type="dxa"/>
            <w:vMerge w:val="restart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В штатном режиме </w:t>
            </w:r>
          </w:p>
        </w:tc>
      </w:tr>
      <w:tr w:rsidR="00C4250D" w:rsidRPr="0056517C" w:rsidTr="000E2E51">
        <w:trPr>
          <w:trHeight w:val="240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Русский язык (2ч.)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270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5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История 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267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5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Биология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315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6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География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255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6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История 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240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6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Биология 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300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7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Иностранный язык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120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7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proofErr w:type="spellStart"/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Обествознание</w:t>
            </w:r>
            <w:proofErr w:type="spellEnd"/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126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7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Биология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135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7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Русский язык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255"/>
        </w:trPr>
        <w:tc>
          <w:tcPr>
            <w:tcW w:w="1951" w:type="dxa"/>
            <w:vMerge w:val="restart"/>
          </w:tcPr>
          <w:p w:rsidR="0017728E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До 25 мая </w:t>
            </w:r>
          </w:p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( включая загрузку отчетов и протоколов)</w:t>
            </w: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Математика</w:t>
            </w:r>
          </w:p>
        </w:tc>
        <w:tc>
          <w:tcPr>
            <w:tcW w:w="2393" w:type="dxa"/>
            <w:vMerge w:val="restart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В штатном режиме </w:t>
            </w:r>
          </w:p>
        </w:tc>
      </w:tr>
      <w:tr w:rsidR="00C4250D" w:rsidRPr="0056517C" w:rsidTr="000E2E51">
        <w:trPr>
          <w:trHeight w:val="165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Окружающий мир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294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5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Математика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303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5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Русский язык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342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6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Русский язык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270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6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Математика 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270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6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Обществознание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252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7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География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285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7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Математика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255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7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Физика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rPr>
          <w:trHeight w:val="333"/>
        </w:trPr>
        <w:tc>
          <w:tcPr>
            <w:tcW w:w="1951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7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История 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c>
          <w:tcPr>
            <w:tcW w:w="1951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14 апреля</w:t>
            </w: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8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Обществознание</w:t>
            </w:r>
          </w:p>
        </w:tc>
        <w:tc>
          <w:tcPr>
            <w:tcW w:w="2393" w:type="dxa"/>
            <w:vMerge w:val="restart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В режиме апробации</w:t>
            </w:r>
          </w:p>
        </w:tc>
      </w:tr>
      <w:tr w:rsidR="00C4250D" w:rsidRPr="0056517C" w:rsidTr="000E2E51">
        <w:tc>
          <w:tcPr>
            <w:tcW w:w="1951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16</w:t>
            </w: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апреля</w:t>
            </w: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8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Биология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c>
          <w:tcPr>
            <w:tcW w:w="1951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21</w:t>
            </w: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апреля</w:t>
            </w: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8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Физика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c>
          <w:tcPr>
            <w:tcW w:w="1951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23</w:t>
            </w: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апреля</w:t>
            </w: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8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География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c>
          <w:tcPr>
            <w:tcW w:w="1951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28</w:t>
            </w: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 апреля</w:t>
            </w: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8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Математика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c>
          <w:tcPr>
            <w:tcW w:w="1951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30</w:t>
            </w: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 апреля</w:t>
            </w: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8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Русский язык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c>
          <w:tcPr>
            <w:tcW w:w="1951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12 мая 2020г.</w:t>
            </w: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8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История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4250D" w:rsidRPr="0056517C" w:rsidTr="000E2E51">
        <w:tc>
          <w:tcPr>
            <w:tcW w:w="1951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14 мая 2020г.</w:t>
            </w:r>
          </w:p>
        </w:tc>
        <w:tc>
          <w:tcPr>
            <w:tcW w:w="2834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>8</w:t>
            </w:r>
          </w:p>
        </w:tc>
        <w:tc>
          <w:tcPr>
            <w:tcW w:w="2393" w:type="dxa"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56517C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  <w:t xml:space="preserve">Химия </w:t>
            </w:r>
          </w:p>
        </w:tc>
        <w:tc>
          <w:tcPr>
            <w:tcW w:w="2393" w:type="dxa"/>
            <w:vMerge/>
          </w:tcPr>
          <w:p w:rsidR="00C4250D" w:rsidRPr="0056517C" w:rsidRDefault="00C4250D" w:rsidP="000E2E51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C4250D" w:rsidRDefault="00C4250D" w:rsidP="00C4250D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bidi="ru-RU"/>
        </w:rPr>
      </w:pPr>
    </w:p>
    <w:p w:rsidR="00713913" w:rsidRDefault="00713913" w:rsidP="00C4250D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bidi="ru-RU"/>
        </w:rPr>
      </w:pPr>
    </w:p>
    <w:p w:rsidR="00713913" w:rsidRDefault="00713913" w:rsidP="00C4250D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bidi="ru-RU"/>
        </w:rPr>
      </w:pPr>
    </w:p>
    <w:p w:rsidR="00713913" w:rsidRDefault="00713913" w:rsidP="00C4250D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bidi="ru-RU"/>
        </w:rPr>
      </w:pPr>
    </w:p>
    <w:p w:rsidR="00713913" w:rsidRDefault="00713913" w:rsidP="00C4250D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bidi="ru-RU"/>
        </w:rPr>
      </w:pPr>
    </w:p>
    <w:p w:rsidR="00713913" w:rsidRDefault="00713913" w:rsidP="00C4250D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bidi="ru-RU"/>
        </w:rPr>
      </w:pPr>
    </w:p>
    <w:p w:rsidR="00713913" w:rsidRDefault="00713913" w:rsidP="00C4250D">
      <w:pPr>
        <w:widowControl w:val="0"/>
        <w:spacing w:after="0" w:line="240" w:lineRule="auto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bidi="ru-RU"/>
        </w:rPr>
      </w:pPr>
    </w:p>
    <w:p w:rsidR="00B029AC" w:rsidRPr="007315C4" w:rsidRDefault="00B029AC" w:rsidP="00B029AC">
      <w:pPr>
        <w:widowControl w:val="0"/>
        <w:spacing w:after="0" w:line="240" w:lineRule="auto"/>
        <w:jc w:val="right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lastRenderedPageBreak/>
        <w:t>Приложение №2</w:t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ab/>
        <w:t xml:space="preserve">  </w:t>
      </w:r>
    </w:p>
    <w:p w:rsidR="00B029AC" w:rsidRPr="007315C4" w:rsidRDefault="00B029AC" w:rsidP="00713913">
      <w:pPr>
        <w:widowControl w:val="0"/>
        <w:spacing w:after="0" w:line="240" w:lineRule="auto"/>
        <w:jc w:val="right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7315C4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к приказу МКУ «УО»</w:t>
      </w:r>
    </w:p>
    <w:p w:rsidR="00B029AC" w:rsidRDefault="00713913" w:rsidP="00713913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                                                                                                                     </w:t>
      </w:r>
      <w:r w:rsidR="00B029AC" w:rsidRPr="007315C4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№_</w:t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41от 20.03.20._</w:t>
      </w:r>
    </w:p>
    <w:p w:rsidR="00B029A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</w:p>
    <w:p w:rsidR="00B029AC" w:rsidRPr="005D7362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bidi="ru-RU"/>
        </w:rPr>
      </w:pPr>
      <w:r w:rsidRPr="005D7362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bidi="ru-RU"/>
        </w:rPr>
        <w:t>Закрепить работников МКУ «УО» для обеспечения контроля при проведении ВПР в следующем порядке</w:t>
      </w:r>
      <w:proofErr w:type="gramStart"/>
      <w:r w:rsidRPr="005D7362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bidi="ru-RU"/>
        </w:rPr>
        <w:t xml:space="preserve"> :</w:t>
      </w:r>
      <w:proofErr w:type="gramEnd"/>
    </w:p>
    <w:p w:rsidR="00B029AC" w:rsidRPr="005D7362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bidi="ru-RU"/>
        </w:rPr>
      </w:pPr>
    </w:p>
    <w:p w:rsidR="00B029AC" w:rsidRPr="005D7362" w:rsidRDefault="00B029AC" w:rsidP="00B029AC">
      <w:pPr>
        <w:widowControl w:val="0"/>
        <w:spacing w:after="0" w:line="360" w:lineRule="auto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1.МКОУ «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Сиртычская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СОШ» - Магомедова З.Ш.- 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зав</w:t>
      </w:r>
      <w:proofErr w:type="gram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.И</w:t>
      </w:r>
      <w:proofErr w:type="gram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МЦ,Ханахмедов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А.Н.- 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вед.специалист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МКУ»УО», 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Мутелимова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Н.А.- методист МКУ «УО».</w:t>
      </w:r>
    </w:p>
    <w:p w:rsidR="00B029AC" w:rsidRPr="005D7362" w:rsidRDefault="00B029AC" w:rsidP="00B029AC">
      <w:pPr>
        <w:widowControl w:val="0"/>
        <w:spacing w:after="0" w:line="360" w:lineRule="auto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 МКОУ ЦО «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Юлдаш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»- Курбанов Н.Н.- специалист МКУ «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УО»</w:t>
      </w:r>
      <w:proofErr w:type="gram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,Г</w:t>
      </w:r>
      <w:proofErr w:type="gram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аджиева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И.Т.- методист МКУ «УО».</w:t>
      </w:r>
    </w:p>
    <w:p w:rsidR="00B029AC" w:rsidRPr="005D7362" w:rsidRDefault="00B029AC" w:rsidP="00B029AC">
      <w:pPr>
        <w:widowControl w:val="0"/>
        <w:spacing w:after="0" w:line="360" w:lineRule="auto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3.МКОУ «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Хапильская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СОШ» - методист МКУ «УО» Махмудова К.Х.. </w:t>
      </w:r>
    </w:p>
    <w:p w:rsidR="00B029AC" w:rsidRPr="005D7362" w:rsidRDefault="00B029AC" w:rsidP="00B029AC">
      <w:pPr>
        <w:widowControl w:val="0"/>
        <w:spacing w:after="0" w:line="360" w:lineRule="auto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4.МКОУ «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Сертильская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СОШ» - методист МК</w:t>
      </w:r>
      <w:proofErr w:type="gram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У»</w:t>
      </w:r>
      <w:proofErr w:type="gram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УО» Мусаева Н.У. .</w:t>
      </w:r>
    </w:p>
    <w:p w:rsidR="00B029AC" w:rsidRPr="005D7362" w:rsidRDefault="00B029AC" w:rsidP="00B029AC">
      <w:pPr>
        <w:widowControl w:val="0"/>
        <w:spacing w:after="0" w:line="360" w:lineRule="auto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5.МКОУ «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Ерсинская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СОШ» - методист МКУ «УО» 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Байрамалиева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Г.Д..</w:t>
      </w:r>
    </w:p>
    <w:p w:rsidR="00B029AC" w:rsidRPr="005D7362" w:rsidRDefault="00B029AC" w:rsidP="00B029AC">
      <w:pPr>
        <w:widowControl w:val="0"/>
        <w:spacing w:after="0" w:line="360" w:lineRule="auto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6.МКОУ «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Аракская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СОШ» - методист МКУ «УО» Гаджиева И.Т..</w:t>
      </w:r>
    </w:p>
    <w:p w:rsidR="00B029AC" w:rsidRPr="005D7362" w:rsidRDefault="00B029AC" w:rsidP="00B029AC">
      <w:pPr>
        <w:widowControl w:val="0"/>
        <w:spacing w:after="0" w:line="360" w:lineRule="auto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7.МКОУ «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Хилепенджикская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СОШ» - методист МКУ «УО» 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Байрамалиева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Г.Д..</w:t>
      </w:r>
    </w:p>
    <w:p w:rsidR="00B029AC" w:rsidRPr="005D7362" w:rsidRDefault="00B029AC" w:rsidP="00B029AC">
      <w:pPr>
        <w:widowControl w:val="0"/>
        <w:spacing w:after="0" w:line="360" w:lineRule="auto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8.МКОУ «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Халагская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СОШ» - методист МК</w:t>
      </w:r>
      <w:proofErr w:type="gram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У»</w:t>
      </w:r>
      <w:proofErr w:type="gram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УО» Мусаева Н.У.</w:t>
      </w:r>
    </w:p>
    <w:p w:rsidR="00B029AC" w:rsidRPr="005D7362" w:rsidRDefault="00B029AC" w:rsidP="00B029AC">
      <w:pPr>
        <w:widowControl w:val="0"/>
        <w:spacing w:after="0" w:line="360" w:lineRule="auto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9.МКОУ «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Аккинская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СОШ» - методист МК</w:t>
      </w:r>
      <w:proofErr w:type="gram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У»</w:t>
      </w:r>
      <w:proofErr w:type="gram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УО» Махмудова К.Х.</w:t>
      </w:r>
    </w:p>
    <w:p w:rsidR="00B029AC" w:rsidRPr="005D7362" w:rsidRDefault="00B029AC" w:rsidP="00B029AC">
      <w:pPr>
        <w:widowControl w:val="0"/>
        <w:spacing w:after="0" w:line="360" w:lineRule="auto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10.МКОУ «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Дагнинская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ООШ» - методист МКУ «УО» 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Байрамалиева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Г.Д..</w:t>
      </w:r>
    </w:p>
    <w:p w:rsidR="00B029AC" w:rsidRPr="00F804BC" w:rsidRDefault="00B029AC" w:rsidP="00B029AC">
      <w:pPr>
        <w:widowControl w:val="0"/>
        <w:spacing w:after="0" w:line="360" w:lineRule="auto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11.МКОУ «</w:t>
      </w:r>
      <w:proofErr w:type="spell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Ханакская</w:t>
      </w:r>
      <w:proofErr w:type="spell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ООШ» - методист МК</w:t>
      </w:r>
      <w:proofErr w:type="gramStart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У»</w:t>
      </w:r>
      <w:proofErr w:type="gramEnd"/>
      <w:r w:rsidRPr="005D7362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УО» Мусаева Н.У..</w:t>
      </w:r>
    </w:p>
    <w:p w:rsidR="00E127FC" w:rsidRDefault="00E127F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</w:p>
    <w:p w:rsidR="00B029AC" w:rsidRPr="007315C4" w:rsidRDefault="00B029AC" w:rsidP="00B029AC">
      <w:pPr>
        <w:widowControl w:val="0"/>
        <w:spacing w:after="0" w:line="240" w:lineRule="auto"/>
        <w:jc w:val="right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Приложение №3</w:t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ab/>
        <w:t xml:space="preserve">  </w:t>
      </w:r>
    </w:p>
    <w:p w:rsidR="00B029AC" w:rsidRPr="007315C4" w:rsidRDefault="00B029AC" w:rsidP="00713913">
      <w:pPr>
        <w:widowControl w:val="0"/>
        <w:spacing w:after="0" w:line="240" w:lineRule="auto"/>
        <w:jc w:val="right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7315C4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к приказу МКУ «УО»</w:t>
      </w:r>
    </w:p>
    <w:p w:rsidR="00B029AC" w:rsidRDefault="00B029AC" w:rsidP="00713913">
      <w:pPr>
        <w:widowControl w:val="0"/>
        <w:spacing w:after="0" w:line="240" w:lineRule="auto"/>
        <w:jc w:val="right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7315C4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№_</w:t>
      </w:r>
      <w:r w:rsidR="00713913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41</w:t>
      </w:r>
      <w:r w:rsidRPr="007315C4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от</w:t>
      </w:r>
      <w:r w:rsidR="00713913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20.03.20г.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Порядок проведения ВПР 2020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 Проведение ВПР в ОО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2.1. Проведение ВПР в 4-7, 10-11 классах 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ВПР в  4-7, 10-11 классах проводится в любой день указанного в плане-графике проведения ВПР периода.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2.1.1. Ответственный организатор ОО: 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2.1.1.1.  Скачивает  архив  с  материалами  для  проведения  ВПР  -  файлы  для распечатывания  участникам  ВПР  в  личном  кабинете  в  ФИС  ОКО  https://lkfisoko.obrnadzor.gov.ru/  в разделе «Ход ВПР». Архив, критерии  и форма сбора результатов размещаются в  ФИС ОКО  не </w:t>
      </w:r>
      <w:proofErr w:type="gramStart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позднее</w:t>
      </w:r>
      <w:proofErr w:type="gramEnd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 чем за  4  дня до начала ВПР.  Для каждого класса и учебного  предмета,  по  которому  проводится  ВПР,  устанавливается  период  времени,  а также рекомендуемые  даты  проведения  ВПР  в  данном  классе  по  данному  предмету.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Рекомендуется  скачать  архив  заранее,  до  дня  проведения  работы.  Для  каждой  ОО варианты  сгенерированы  индивидуально  на  основе  банка  оценочных  средств  ВПР  с использованием  ФИС  ОКО.  Обратите  внимание,  архив  с  материалами  не  будет зашифрован. 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2.1.1.2.  Скачивает  в  личном  кабинете  в  ФИС  ОКО  в  разделе  «Ход  ВПР»  макет бумажного протокола и список кодов участников проведения работы. Файл с кодами для выдачи  участникам  представляет  собой  таблицу  с  напечатанными  кодами,  которые разрезаются на отдельные части и выдаются участникам перед началом работы.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2.1.1.3.  Распечатывает  варианты  ВПР  на  всех  участников,  бумажный  протокол  и </w:t>
      </w: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lastRenderedPageBreak/>
        <w:t>коды  участников.  Разрезает  лист  с  кодами  участников  для  выдачи  каждому  участнику отдельного кода.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2.1.1.4.  Организует  выполнение  участниками  работы.  Выдает  каждому  участнику код (произвольно </w:t>
      </w:r>
      <w:proofErr w:type="gramStart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из</w:t>
      </w:r>
      <w:proofErr w:type="gramEnd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имеющихся). Каждому участнику выдается  один и тот же код на все работы.  В  процессе  проведения  работы  заполняет  бумажный  протокол,  в  котором фиксируется соответствие кода и ФИО участника. Каждый участник переписывает код в специально отведенное поле на каждой странице работы. 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2.1.1.5.  По  окончании  проведения  работы  собирает  все  комплекты   с  ответами участников.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2.1.1.6.  Проверяет  ответы  участников  с  помощью  критериев  (время  проверки  по соответствующему предмету указано в Плане-графике проведения ВПР).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2.1.1.7. Заполняет электронную форму сбора результатов выполнения ВПР: вносит код,  номер  варианта  работы  и  баллы  за  задания  каждого  из  участников.  В  электронной форме  передаются  только  коды  участников,  ФИО  не  указывается.  Соответствие  ФИО  и кода остается в ОО в виде бумажного протокола.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2.1.1.8. Загружает форму сбора результатов в ФИС ОКО в разделе «Ход ВПР» (дата загрузки  формы  по  соответствующему  предмету  указана  в  Плане-графике  проведения ВПР).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2.1.2. Муниципальный/ региональный координатор: 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2.1.2.1.  Осуществляет  мониторинг  загрузки  ОО  электронных  форм  сбора 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результатов ВПР.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2.2. Проведение ВПР в 8 классе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2.2.1.Ответственный организатор ОО: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2.2.1.1.  Скачивает  архив  с  материалами  (зашифрованный  архив)  и  формы  сбора результатов  для проведения ВПР  -  файлы для распечатывания участникам ВПР в личном кабинете  в ФИС ОКО  в разделе «Ход ВПР». Архив  размещается в ФИС ОКО  не </w:t>
      </w:r>
      <w:proofErr w:type="spellStart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позднеечем</w:t>
      </w:r>
      <w:proofErr w:type="spellEnd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 за  3  дня  до  начала  ВПР.  Рекомендуется  скачать  архив  заранее,  до  дня  проведения 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работы. 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2.2.1.2. Получает шифр для распаковки архива в личном кабинете ФИС ОКО в день проведения работы в 7:30 по местному времени.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2.2.1.3.  Скачивает  в  личном  кабинете  в  ФИС  ОКО  в  разделе  «Ход  ВПР»  макет бумажного протокола и  список кодов участников проведения работы. Файл с кодами для выдачи  участникам  представляет  собой  таблицу  с  напечатанными  кодами,  которые разрезаются на отдельные части и выдаются участникам перед началом работы.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2.2.1.4.  Распечатывает  варианты  ВПР  на  всех   участников,  бумажный  протокол  и коды  участников.  Разрезает  лист  с  кодами  участников  для  выдачи  каждому  участнику отдельного кода.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2.2.1.5.  Организует  выполнение  участниками  работы.  Выдает  каждому  участнику код (произвольно </w:t>
      </w:r>
      <w:proofErr w:type="gramStart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из</w:t>
      </w:r>
      <w:proofErr w:type="gramEnd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имеющихся). Каждому участнику  выдается один и тот же код на все работы.  В  процессе  проведения  работы  заполняет  бумажный  протокол,  в  котором фиксируется соответствие кода и ФИО участника. Каждый участник переписывает код в специально отведенное поле на каждой странице работы. 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2.2.1.6. По окончании проведения работы собирает все комплекты.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2.2.1.7.  В личном кабинете в ФИС ОКО  в разделе  «Ход ВПР»  получает критерии оценивания ответов после 14:00 по московскому времени в день проведения работы.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2.2.1.8.  Проверяет  ответы  участников  с  помощью  критериев  (время  проверки  по соответствующему предмету указано в Плане-графике проведения ВПР).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2.2.1.9. Заполняет электронную форму сбора результатов выполнения ВПР: вносит код,  номер  варианта  работы  и  баллы  за  задания  каждого  из  участников.  В  электронной форме  передаются  только  коды  участников,  ФИО  не  указывается.  Соответствие  ФИО  и кода остается в ОО в виде бумажного протокола. 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lastRenderedPageBreak/>
        <w:t>2.2.1.10.  Загружает  форму  сбора  результатов  в  ФИС  ОКО  в  разделе  «Ход  ВПР</w:t>
      </w:r>
      <w:proofErr w:type="gramStart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»(</w:t>
      </w:r>
      <w:proofErr w:type="gramEnd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дата  загрузки  формы  по  соответствующему  предмету  указана  в  Плане-графике 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проведения ВПР).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2.2.2. Муниципальный/региональный координатор: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2.2.2.1.  Осуществляет  мониторинг  загрузки  ОО  электронных  форм  сбора 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результатов ВПР.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2.3. Проведение ВПР по иностранным языкам в 7, 11 классах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2.3.1.  </w:t>
      </w:r>
      <w:proofErr w:type="gramStart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Всероссийская  проверочная  работа  по  иностранным  языкам  (английский, </w:t>
      </w:r>
      <w:proofErr w:type="gramEnd"/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proofErr w:type="gramStart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немецкий</w:t>
      </w:r>
      <w:proofErr w:type="gramEnd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,  французский)  в  7  и  11  классах  выполняется  в  компьютерной  форме  в специально оборудованной для этого аудитории. Для выполнения работы  в ФИС ОКО </w:t>
      </w:r>
      <w:proofErr w:type="gramStart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в</w:t>
      </w:r>
      <w:proofErr w:type="gramEnd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proofErr w:type="gramStart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разделе</w:t>
      </w:r>
      <w:proofErr w:type="gramEnd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«Ход ВПР» будет размещено специальное ПО (программное обеспечение).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Ознакомление с ПО  и проведение тренировки по  иностранным языкам на примере английского языка будет размещено в личном кабинете в ФИС ОКО в разделе «Ход </w:t>
      </w:r>
      <w:proofErr w:type="spellStart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ВПР</w:t>
      </w:r>
      <w:proofErr w:type="gramStart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»н</w:t>
      </w:r>
      <w:proofErr w:type="gramEnd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е</w:t>
      </w:r>
      <w:proofErr w:type="spellEnd"/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 позднее чем за 7 дней до проведения ВПР по иностранному языку. 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ВПР  по  иностранным  языкам  могут  проводиться  в  объеме,  соответствующем техническим возможностям образовательной организации. 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2.4. Резервные дни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 xml:space="preserve">2.4.1. При невозможности проведения ВПР в установленные сроки по объективным причинам по согласованию с  региональным координатором образовательная организация может провести ВПР по отдельным предметам в резервные дни. Резервные дни и порядок хранения работ участников ВПР в образовательной организации определяются порядком проведения  ВПР  в  образовательной  организации.  При  планировании  проведения  ВПР  в резервные  дни  (любые  дни  вне  периода,  установленного  планом-графиком  проведения ВПР для каждого класса и учебного предмета) следует учесть: 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1.  При  загрузке  электронных  форм  сбора  результатов  в  установленный  планом-графиком проведения ВПР  срок, получение результатов осуществляется в соответствии с планом-графиком проведения ВПР.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 При загрузке электронных форм сбора результатов вне установленного  планом-графиком  проведения  ВПР  срока  (загрузка  форм  сбора  результатов  будет  доступна  до 15.05.2020 года), получение результатов с 05.06.2020 года.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2.5. Сбор контекстных данных об ОО и участниках ВПР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2.5.1. ОО: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2.5.1.1.  Скачивает  форму  сбора  контекстных  данных  об  ОО  и  участниках  ВПР  в личном  кабинете  в  ФИС  ОКО  на  сайте  https://lk-fisoko.obrnadzor.gov.ru/  в  разделе  «Ход ВПР».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2.5.1.2.  Заполняет  форму  сбора  контекстных  данных  об  ОО  и  участниках  ВПР согласно инструкции (инструкция по заполнению находится на первом листе формы).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2.5.1.3. Загружает заполненную форму в ФИС ОКО в разделе «Ход ВПР».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2.5.2. Муниципальный/ региональный координатор: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2.5.2.1. Осуществляет мониторинг загрузки  форм сбора контекстных данных об ОО и участниках ВПР, консультирует ОО.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2.6. Получение результатов ВПР</w:t>
      </w: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2.6.1. ОО, Муниципальный и/или региональный координатор:</w:t>
      </w:r>
    </w:p>
    <w:p w:rsidR="00B029A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  <w:r w:rsidRPr="00F804BC"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  <w:t>2.6.1.1. Получает результаты проверочных работ в личном кабинете ФИС ОКО.</w:t>
      </w:r>
    </w:p>
    <w:p w:rsidR="00B029A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</w:p>
    <w:p w:rsidR="00B029A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</w:p>
    <w:p w:rsidR="00B029AC" w:rsidRPr="00F804BC" w:rsidRDefault="00B029AC" w:rsidP="00B029AC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4"/>
          <w:szCs w:val="24"/>
          <w:lang w:bidi="ru-RU"/>
        </w:rPr>
      </w:pPr>
    </w:p>
    <w:sectPr w:rsidR="00B029AC" w:rsidRPr="00F80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C2E"/>
    <w:rsid w:val="000F1C2E"/>
    <w:rsid w:val="00152FAF"/>
    <w:rsid w:val="00173BCB"/>
    <w:rsid w:val="0017728E"/>
    <w:rsid w:val="00182B03"/>
    <w:rsid w:val="001C34A6"/>
    <w:rsid w:val="003B0550"/>
    <w:rsid w:val="00486304"/>
    <w:rsid w:val="006431A8"/>
    <w:rsid w:val="006A44AA"/>
    <w:rsid w:val="00713913"/>
    <w:rsid w:val="00760BF8"/>
    <w:rsid w:val="007912F3"/>
    <w:rsid w:val="008E4CD1"/>
    <w:rsid w:val="009161F1"/>
    <w:rsid w:val="009A54FF"/>
    <w:rsid w:val="009D38AB"/>
    <w:rsid w:val="00AA1847"/>
    <w:rsid w:val="00B029AC"/>
    <w:rsid w:val="00C4250D"/>
    <w:rsid w:val="00DC47F7"/>
    <w:rsid w:val="00E127FC"/>
    <w:rsid w:val="00EB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C2E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82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2B0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C2E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82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2B0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k-fisoko.obrnadzor.gov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prikazi_minobrnauki_rd/prikaz_4900119_ot_15_marta_2019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1934</Words>
  <Characters>11030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28</cp:revision>
  <cp:lastPrinted>2020-03-20T05:34:00Z</cp:lastPrinted>
  <dcterms:created xsi:type="dcterms:W3CDTF">2020-03-19T10:30:00Z</dcterms:created>
  <dcterms:modified xsi:type="dcterms:W3CDTF">2020-03-20T08:04:00Z</dcterms:modified>
</cp:coreProperties>
</file>